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C1" w:rsidRPr="002366C1" w:rsidRDefault="002366C1" w:rsidP="002366C1">
      <w:pPr>
        <w:spacing w:after="0" w:line="240" w:lineRule="auto"/>
        <w:rPr>
          <w:rFonts w:ascii="Arial" w:eastAsia="Times New Roman" w:hAnsi="Arial" w:cs="Arial"/>
          <w:bCs/>
          <w:kern w:val="36"/>
          <w:sz w:val="24"/>
          <w:szCs w:val="24"/>
          <w:lang w:eastAsia="de-DE"/>
        </w:rPr>
      </w:pPr>
      <w:proofErr w:type="spellStart"/>
      <w:r w:rsidRPr="002366C1">
        <w:rPr>
          <w:rFonts w:ascii="Arial" w:eastAsia="Times New Roman" w:hAnsi="Arial" w:cs="Arial"/>
          <w:bCs/>
          <w:kern w:val="36"/>
          <w:sz w:val="24"/>
          <w:szCs w:val="24"/>
          <w:lang w:eastAsia="de-DE"/>
        </w:rPr>
        <w:t>Dov</w:t>
      </w:r>
      <w:proofErr w:type="spellEnd"/>
      <w:r w:rsidRPr="002366C1">
        <w:rPr>
          <w:rFonts w:ascii="Arial" w:eastAsia="Times New Roman" w:hAnsi="Arial" w:cs="Arial"/>
          <w:bCs/>
          <w:kern w:val="36"/>
          <w:sz w:val="24"/>
          <w:szCs w:val="24"/>
          <w:lang w:eastAsia="de-DE"/>
        </w:rPr>
        <w:t xml:space="preserve"> </w:t>
      </w:r>
      <w:proofErr w:type="spellStart"/>
      <w:r w:rsidRPr="002366C1">
        <w:rPr>
          <w:rFonts w:ascii="Arial" w:eastAsia="Times New Roman" w:hAnsi="Arial" w:cs="Arial"/>
          <w:bCs/>
          <w:kern w:val="36"/>
          <w:sz w:val="24"/>
          <w:szCs w:val="24"/>
          <w:lang w:eastAsia="de-DE"/>
        </w:rPr>
        <w:t>Alfon</w:t>
      </w:r>
      <w:proofErr w:type="spellEnd"/>
      <w:r w:rsidRPr="002366C1">
        <w:rPr>
          <w:rFonts w:ascii="Arial" w:eastAsia="Times New Roman" w:hAnsi="Arial" w:cs="Arial"/>
          <w:bCs/>
          <w:kern w:val="36"/>
          <w:sz w:val="24"/>
          <w:szCs w:val="24"/>
          <w:lang w:eastAsia="de-DE"/>
        </w:rPr>
        <w:t>:</w:t>
      </w:r>
      <w:r w:rsidRPr="002366C1">
        <w:rPr>
          <w:rFonts w:ascii="Arial" w:eastAsia="Times New Roman" w:hAnsi="Arial" w:cs="Arial"/>
          <w:bCs/>
          <w:kern w:val="36"/>
          <w:sz w:val="24"/>
          <w:szCs w:val="24"/>
          <w:lang w:eastAsia="de-DE"/>
        </w:rPr>
        <w:t xml:space="preserve"> UNIT 8002</w:t>
      </w:r>
      <w:r w:rsidRPr="002366C1">
        <w:rPr>
          <w:rFonts w:ascii="Arial" w:eastAsia="Times New Roman" w:hAnsi="Arial" w:cs="Arial"/>
          <w:bCs/>
          <w:kern w:val="36"/>
          <w:sz w:val="24"/>
          <w:szCs w:val="24"/>
          <w:lang w:eastAsia="de-DE"/>
        </w:rPr>
        <w:t>,</w:t>
      </w:r>
      <w:r w:rsidRPr="002366C1">
        <w:rPr>
          <w:rFonts w:ascii="Arial" w:eastAsia="Times New Roman" w:hAnsi="Arial" w:cs="Arial"/>
          <w:bCs/>
          <w:kern w:val="36"/>
          <w:sz w:val="24"/>
          <w:szCs w:val="24"/>
          <w:lang w:eastAsia="de-DE"/>
        </w:rPr>
        <w:t xml:space="preserve"> Thriller </w:t>
      </w:r>
      <w:r w:rsidRPr="002366C1">
        <w:rPr>
          <w:rFonts w:ascii="Arial" w:eastAsia="Times New Roman" w:hAnsi="Arial" w:cs="Arial"/>
          <w:bCs/>
          <w:kern w:val="36"/>
          <w:sz w:val="24"/>
          <w:szCs w:val="24"/>
          <w:lang w:eastAsia="de-DE"/>
        </w:rPr>
        <w:t>a</w:t>
      </w:r>
      <w:r w:rsidRPr="002366C1">
        <w:rPr>
          <w:rFonts w:ascii="Arial" w:eastAsia="Times New Roman" w:hAnsi="Arial" w:cs="Arial"/>
          <w:bCs/>
          <w:kern w:val="36"/>
          <w:sz w:val="24"/>
          <w:szCs w:val="24"/>
          <w:lang w:eastAsia="de-DE"/>
        </w:rPr>
        <w:t xml:space="preserve">us dem Englischen von Gottfried </w:t>
      </w:r>
      <w:proofErr w:type="spellStart"/>
      <w:r w:rsidRPr="002366C1">
        <w:rPr>
          <w:rFonts w:ascii="Arial" w:eastAsia="Times New Roman" w:hAnsi="Arial" w:cs="Arial"/>
          <w:bCs/>
          <w:kern w:val="36"/>
          <w:sz w:val="24"/>
          <w:szCs w:val="24"/>
          <w:lang w:eastAsia="de-DE"/>
        </w:rPr>
        <w:t>Röckelein</w:t>
      </w:r>
      <w:proofErr w:type="spellEnd"/>
    </w:p>
    <w:p w:rsidR="002366C1" w:rsidRPr="002366C1" w:rsidRDefault="002366C1" w:rsidP="002366C1">
      <w:pPr>
        <w:spacing w:after="0" w:line="240" w:lineRule="auto"/>
        <w:rPr>
          <w:rFonts w:ascii="Arial" w:eastAsia="Times New Roman" w:hAnsi="Arial" w:cs="Arial"/>
          <w:bCs/>
          <w:kern w:val="36"/>
          <w:sz w:val="24"/>
          <w:szCs w:val="24"/>
          <w:lang w:eastAsia="de-DE"/>
        </w:rPr>
      </w:pPr>
      <w:r w:rsidRPr="002366C1">
        <w:rPr>
          <w:rFonts w:ascii="Arial" w:eastAsia="Times New Roman" w:hAnsi="Arial" w:cs="Arial"/>
          <w:bCs/>
          <w:kern w:val="36"/>
          <w:sz w:val="24"/>
          <w:szCs w:val="24"/>
          <w:lang w:eastAsia="de-DE"/>
        </w:rPr>
        <w:t>ROWOHLT POLARIS</w:t>
      </w:r>
      <w:r w:rsidRPr="002366C1">
        <w:rPr>
          <w:rFonts w:ascii="Arial" w:eastAsia="Times New Roman" w:hAnsi="Arial" w:cs="Arial"/>
          <w:bCs/>
          <w:kern w:val="36"/>
          <w:sz w:val="24"/>
          <w:szCs w:val="24"/>
          <w:lang w:eastAsia="de-DE"/>
        </w:rPr>
        <w:t>, ISBN: 978-3-499-27570-8, € 16,00</w:t>
      </w:r>
    </w:p>
    <w:p w:rsidR="002366C1" w:rsidRPr="002366C1" w:rsidRDefault="002366C1" w:rsidP="002366C1">
      <w:pPr>
        <w:spacing w:before="100" w:beforeAutospacing="1" w:after="100" w:afterAutospacing="1" w:line="240" w:lineRule="auto"/>
        <w:rPr>
          <w:rFonts w:ascii="Arial" w:hAnsi="Arial" w:cs="Arial"/>
          <w:sz w:val="24"/>
          <w:szCs w:val="24"/>
        </w:rPr>
      </w:pPr>
      <w:proofErr w:type="spellStart"/>
      <w:r w:rsidRPr="002366C1">
        <w:rPr>
          <w:rFonts w:ascii="Arial" w:hAnsi="Arial" w:cs="Arial"/>
          <w:sz w:val="24"/>
          <w:szCs w:val="24"/>
        </w:rPr>
        <w:t>Dov</w:t>
      </w:r>
      <w:proofErr w:type="spellEnd"/>
      <w:r w:rsidRPr="002366C1">
        <w:rPr>
          <w:rFonts w:ascii="Arial" w:hAnsi="Arial" w:cs="Arial"/>
          <w:sz w:val="24"/>
          <w:szCs w:val="24"/>
        </w:rPr>
        <w:t xml:space="preserve"> </w:t>
      </w:r>
      <w:proofErr w:type="spellStart"/>
      <w:r w:rsidRPr="002366C1">
        <w:rPr>
          <w:rFonts w:ascii="Arial" w:hAnsi="Arial" w:cs="Arial"/>
          <w:sz w:val="24"/>
          <w:szCs w:val="24"/>
        </w:rPr>
        <w:t>Alfon</w:t>
      </w:r>
      <w:proofErr w:type="spellEnd"/>
      <w:r w:rsidRPr="002366C1">
        <w:rPr>
          <w:rFonts w:ascii="Arial" w:hAnsi="Arial" w:cs="Arial"/>
          <w:sz w:val="24"/>
          <w:szCs w:val="24"/>
        </w:rPr>
        <w:t xml:space="preserve">, geboren 1961 im tunesischen </w:t>
      </w:r>
      <w:proofErr w:type="spellStart"/>
      <w:r w:rsidRPr="002366C1">
        <w:rPr>
          <w:rFonts w:ascii="Arial" w:hAnsi="Arial" w:cs="Arial"/>
          <w:sz w:val="24"/>
          <w:szCs w:val="24"/>
        </w:rPr>
        <w:t>Sousse</w:t>
      </w:r>
      <w:proofErr w:type="spellEnd"/>
      <w:r w:rsidRPr="002366C1">
        <w:rPr>
          <w:rFonts w:ascii="Arial" w:hAnsi="Arial" w:cs="Arial"/>
          <w:sz w:val="24"/>
          <w:szCs w:val="24"/>
        </w:rPr>
        <w:t xml:space="preserve">, aufgewachsen in Paris und </w:t>
      </w:r>
      <w:proofErr w:type="spellStart"/>
      <w:r w:rsidRPr="002366C1">
        <w:rPr>
          <w:rFonts w:ascii="Arial" w:hAnsi="Arial" w:cs="Arial"/>
          <w:sz w:val="24"/>
          <w:szCs w:val="24"/>
        </w:rPr>
        <w:t>Aschdod</w:t>
      </w:r>
      <w:proofErr w:type="spellEnd"/>
      <w:r w:rsidRPr="002366C1">
        <w:rPr>
          <w:rFonts w:ascii="Arial" w:hAnsi="Arial" w:cs="Arial"/>
          <w:sz w:val="24"/>
          <w:szCs w:val="24"/>
        </w:rPr>
        <w:t xml:space="preserve"> (Israel), war Geheimdienstoffizier bei der legendären Unit 8200. Danach machte er Karriere in den Medien, u.a. als Chefredakteur der wichtigsten Tageszeitung, </w:t>
      </w:r>
      <w:proofErr w:type="spellStart"/>
      <w:r w:rsidRPr="002366C1">
        <w:rPr>
          <w:rFonts w:ascii="Arial" w:hAnsi="Arial" w:cs="Arial"/>
          <w:sz w:val="24"/>
          <w:szCs w:val="24"/>
        </w:rPr>
        <w:t>Haaretz</w:t>
      </w:r>
      <w:proofErr w:type="spellEnd"/>
      <w:r w:rsidRPr="002366C1">
        <w:rPr>
          <w:rFonts w:ascii="Arial" w:hAnsi="Arial" w:cs="Arial"/>
          <w:sz w:val="24"/>
          <w:szCs w:val="24"/>
        </w:rPr>
        <w:t xml:space="preserve">, und als Cheflektor des führenden israelischen Verlags </w:t>
      </w:r>
      <w:proofErr w:type="spellStart"/>
      <w:r w:rsidRPr="002366C1">
        <w:rPr>
          <w:rFonts w:ascii="Arial" w:hAnsi="Arial" w:cs="Arial"/>
          <w:sz w:val="24"/>
          <w:szCs w:val="24"/>
        </w:rPr>
        <w:t>Kinneret</w:t>
      </w:r>
      <w:proofErr w:type="spellEnd"/>
      <w:r w:rsidRPr="002366C1">
        <w:rPr>
          <w:rFonts w:ascii="Arial" w:hAnsi="Arial" w:cs="Arial"/>
          <w:sz w:val="24"/>
          <w:szCs w:val="24"/>
        </w:rPr>
        <w:t>. Dies ist sein erster Roman.</w:t>
      </w:r>
    </w:p>
    <w:p w:rsidR="002366C1" w:rsidRPr="002366C1" w:rsidRDefault="002366C1" w:rsidP="002366C1">
      <w:pPr>
        <w:spacing w:before="100" w:beforeAutospacing="1" w:after="100" w:afterAutospacing="1" w:line="240" w:lineRule="auto"/>
        <w:rPr>
          <w:rFonts w:ascii="Arial" w:eastAsia="Times New Roman" w:hAnsi="Arial" w:cs="Arial"/>
          <w:sz w:val="24"/>
          <w:szCs w:val="24"/>
          <w:lang w:eastAsia="de-DE"/>
        </w:rPr>
      </w:pPr>
      <w:r w:rsidRPr="002366C1">
        <w:rPr>
          <w:rFonts w:ascii="Arial" w:eastAsia="Times New Roman" w:hAnsi="Arial" w:cs="Arial"/>
          <w:sz w:val="24"/>
          <w:szCs w:val="24"/>
          <w:lang w:eastAsia="de-DE"/>
        </w:rPr>
        <w:t>Im unsichtbaren Krieg gibt es keine Freunde</w:t>
      </w:r>
      <w:r w:rsidRPr="002366C1">
        <w:rPr>
          <w:rFonts w:ascii="Arial" w:eastAsia="Times New Roman" w:hAnsi="Arial" w:cs="Arial"/>
          <w:sz w:val="24"/>
          <w:szCs w:val="24"/>
          <w:lang w:eastAsia="de-DE"/>
        </w:rPr>
        <w:br/>
        <w:t xml:space="preserve">Am Flughafen Charles de Gaulle wird ein Israeli in einen Lift gelockt und ermordet. </w:t>
      </w:r>
      <w:bookmarkStart w:id="0" w:name="_GoBack"/>
      <w:r w:rsidRPr="002366C1">
        <w:rPr>
          <w:rFonts w:ascii="Arial" w:eastAsia="Times New Roman" w:hAnsi="Arial" w:cs="Arial"/>
          <w:sz w:val="24"/>
          <w:szCs w:val="24"/>
          <w:lang w:eastAsia="de-DE"/>
        </w:rPr>
        <w:t xml:space="preserve">Der Mann war ein einfacher Bürger – eine Verwechslung? Schnell bahnt sich eine </w:t>
      </w:r>
      <w:bookmarkEnd w:id="0"/>
      <w:r w:rsidRPr="002366C1">
        <w:rPr>
          <w:rFonts w:ascii="Arial" w:eastAsia="Times New Roman" w:hAnsi="Arial" w:cs="Arial"/>
          <w:sz w:val="24"/>
          <w:szCs w:val="24"/>
          <w:lang w:eastAsia="de-DE"/>
        </w:rPr>
        <w:t>diplomatische Krise an.</w:t>
      </w:r>
      <w:r w:rsidRPr="002366C1">
        <w:rPr>
          <w:rFonts w:ascii="Arial" w:eastAsia="Times New Roman" w:hAnsi="Arial" w:cs="Arial"/>
          <w:sz w:val="24"/>
          <w:szCs w:val="24"/>
          <w:lang w:eastAsia="de-DE"/>
        </w:rPr>
        <w:br/>
        <w:t xml:space="preserve">Hauptmann Abadi, der neue Chef der Unit 8200, der geheimsten Agentenorganisation der Welt, war Zeuge der Entführung. Abadis Gegner daheim glauben nicht an Zufall, der französische Kommissar auch nicht. Den Behörden in Israel kommt die Story aber gerade recht, um einen politischen Skandal aus den Nachrichten zu verdrängen. Dabei ist ohnehin alles anders, als es scheint. Welchen Grund haben Auftragsmörder aus China, Israelis zu töten, und warum blockieren die israelischen Dienste Abadis Ermittlungen? Selbst seine hitzköpfige Stellvertreterin Lieutenant </w:t>
      </w:r>
      <w:proofErr w:type="spellStart"/>
      <w:r w:rsidRPr="002366C1">
        <w:rPr>
          <w:rFonts w:ascii="Arial" w:eastAsia="Times New Roman" w:hAnsi="Arial" w:cs="Arial"/>
          <w:sz w:val="24"/>
          <w:szCs w:val="24"/>
          <w:lang w:eastAsia="de-DE"/>
        </w:rPr>
        <w:t>Orianna</w:t>
      </w:r>
      <w:proofErr w:type="spellEnd"/>
      <w:r w:rsidRPr="002366C1">
        <w:rPr>
          <w:rFonts w:ascii="Arial" w:eastAsia="Times New Roman" w:hAnsi="Arial" w:cs="Arial"/>
          <w:sz w:val="24"/>
          <w:szCs w:val="24"/>
          <w:lang w:eastAsia="de-DE"/>
        </w:rPr>
        <w:t xml:space="preserve"> </w:t>
      </w:r>
      <w:proofErr w:type="spellStart"/>
      <w:r w:rsidRPr="002366C1">
        <w:rPr>
          <w:rFonts w:ascii="Arial" w:eastAsia="Times New Roman" w:hAnsi="Arial" w:cs="Arial"/>
          <w:sz w:val="24"/>
          <w:szCs w:val="24"/>
          <w:lang w:eastAsia="de-DE"/>
        </w:rPr>
        <w:t>Talmor</w:t>
      </w:r>
      <w:proofErr w:type="spellEnd"/>
      <w:r w:rsidRPr="002366C1">
        <w:rPr>
          <w:rFonts w:ascii="Arial" w:eastAsia="Times New Roman" w:hAnsi="Arial" w:cs="Arial"/>
          <w:sz w:val="24"/>
          <w:szCs w:val="24"/>
          <w:lang w:eastAsia="de-DE"/>
        </w:rPr>
        <w:t xml:space="preserve"> misstraut ihm zunächst. Doch als sie in Israel nur vor verschlossenen Türen steht, nimmt sie mit Abadi den Kampf gegen einen schwer fassbaren Gegner auf. </w:t>
      </w:r>
      <w:r w:rsidRPr="002366C1">
        <w:rPr>
          <w:rFonts w:ascii="Arial" w:eastAsia="Times New Roman" w:hAnsi="Arial" w:cs="Arial"/>
          <w:sz w:val="24"/>
          <w:szCs w:val="24"/>
          <w:lang w:eastAsia="de-DE"/>
        </w:rPr>
        <w:br/>
        <w:t>Die Agententhriller-Sensation aus Israel, monatelang an der Spitze der Bestsellerliste.</w:t>
      </w:r>
    </w:p>
    <w:p w:rsidR="00907146" w:rsidRDefault="00907146"/>
    <w:sectPr w:rsidR="009071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C1"/>
    <w:rsid w:val="002366C1"/>
    <w:rsid w:val="00907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E73EF-551B-46D4-96CA-C839A6E5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1</cp:revision>
  <dcterms:created xsi:type="dcterms:W3CDTF">2019-02-25T14:40:00Z</dcterms:created>
  <dcterms:modified xsi:type="dcterms:W3CDTF">2019-02-25T14:46:00Z</dcterms:modified>
</cp:coreProperties>
</file>